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14F94629" w:rsidR="00FC5E9C" w:rsidRPr="00B13E4C" w:rsidRDefault="00106E42" w:rsidP="00C525EB">
      <w:pPr>
        <w:jc w:val="center"/>
        <w:rPr>
          <w:rFonts w:ascii="Times New Roman" w:hAnsi="Times New Roman"/>
          <w:b/>
          <w:sz w:val="28"/>
          <w:szCs w:val="28"/>
        </w:rPr>
      </w:pPr>
      <w:r>
        <w:rPr>
          <w:rFonts w:ascii="Times New Roman" w:hAnsi="Times New Roman"/>
          <w:b/>
          <w:sz w:val="28"/>
          <w:szCs w:val="28"/>
        </w:rPr>
        <w:t>November 20</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2BE505B1"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106E42">
        <w:rPr>
          <w:rFonts w:ascii="Times New Roman" w:hAnsi="Times New Roman"/>
        </w:rPr>
        <w:t xml:space="preserve">, </w:t>
      </w:r>
      <w:r w:rsidR="00106E42">
        <w:rPr>
          <w:rFonts w:ascii="Times New Roman" w:hAnsi="Times New Roman"/>
        </w:rPr>
        <w:t>Carole Chadima</w:t>
      </w:r>
    </w:p>
    <w:p w14:paraId="03C62EE1" w14:textId="5BFA74EA"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106E42">
        <w:rPr>
          <w:rFonts w:ascii="Times New Roman" w:hAnsi="Times New Roman"/>
        </w:rPr>
        <w:t>None</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66AAAFC8" w:rsidR="00F072DD" w:rsidRPr="000E6126"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5CBA75DD" w14:textId="28A099D7" w:rsidR="000E6126" w:rsidRPr="009D385D" w:rsidRDefault="00106E42" w:rsidP="009D385D">
      <w:pPr>
        <w:numPr>
          <w:ilvl w:val="1"/>
          <w:numId w:val="1"/>
        </w:numPr>
        <w:rPr>
          <w:rFonts w:ascii="Times New Roman" w:hAnsi="Times New Roman"/>
        </w:rPr>
      </w:pPr>
      <w:r>
        <w:rPr>
          <w:rFonts w:ascii="Times New Roman" w:hAnsi="Times New Roman"/>
        </w:rPr>
        <w:t>Tine Teseene, local bookkeeper, came to inquire further regarding the position of park bookkeeper after being invited my Michael Travers.</w:t>
      </w:r>
      <w:r w:rsidR="0033191B">
        <w:rPr>
          <w:rFonts w:ascii="Times New Roman" w:hAnsi="Times New Roman"/>
        </w:rPr>
        <w:t xml:space="preserve"> </w:t>
      </w:r>
      <w:r>
        <w:rPr>
          <w:rFonts w:ascii="Times New Roman" w:hAnsi="Times New Roman"/>
        </w:rPr>
        <w:t>Tina will consider the position and get back to Travers after some thought.</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12FBAC6E"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106E42">
        <w:rPr>
          <w:rFonts w:ascii="Times New Roman" w:hAnsi="Times New Roman"/>
        </w:rPr>
        <w:t xml:space="preserve"> November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E43D3D">
        <w:rPr>
          <w:rFonts w:ascii="Times New Roman" w:hAnsi="Times New Roman"/>
          <w:iCs/>
        </w:rPr>
        <w:t xml:space="preserve"> Tom</w:t>
      </w:r>
      <w:r w:rsidR="009D385D">
        <w:rPr>
          <w:rFonts w:ascii="Times New Roman" w:hAnsi="Times New Roman"/>
          <w:iCs/>
        </w:rPr>
        <w:t xml:space="preserve"> Wade</w:t>
      </w:r>
      <w:r w:rsidR="000148B0" w:rsidRPr="00B13E4C">
        <w:rPr>
          <w:rFonts w:ascii="Times New Roman" w:hAnsi="Times New Roman"/>
          <w:bCs/>
          <w:i/>
          <w:iCs/>
        </w:rPr>
        <w:t xml:space="preserve"> </w:t>
      </w:r>
      <w:r w:rsidRPr="00B13E4C">
        <w:rPr>
          <w:rFonts w:ascii="Times New Roman" w:hAnsi="Times New Roman"/>
          <w:bCs/>
        </w:rPr>
        <w:t xml:space="preserve">moved </w:t>
      </w:r>
      <w:r w:rsidR="00106E42">
        <w:rPr>
          <w:rFonts w:ascii="Times New Roman" w:hAnsi="Times New Roman"/>
          <w:bCs/>
        </w:rPr>
        <w:t>to approve the November</w:t>
      </w:r>
      <w:r w:rsidR="00E43D3D">
        <w:rPr>
          <w:rFonts w:ascii="Times New Roman" w:hAnsi="Times New Roman"/>
          <w:bCs/>
        </w:rPr>
        <w:t xml:space="preserve"> Agenda. Anne Solik</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79BD9FAD" w:rsidR="007C129B" w:rsidRDefault="00A237E8" w:rsidP="007C129B">
      <w:pPr>
        <w:numPr>
          <w:ilvl w:val="1"/>
          <w:numId w:val="1"/>
        </w:numPr>
        <w:rPr>
          <w:rFonts w:ascii="Times New Roman" w:hAnsi="Times New Roman"/>
        </w:rPr>
      </w:pPr>
      <w:r>
        <w:rPr>
          <w:rFonts w:ascii="Times New Roman" w:hAnsi="Times New Roman"/>
        </w:rPr>
        <w:t xml:space="preserve">Approval of </w:t>
      </w:r>
      <w:r w:rsidR="00106E42">
        <w:rPr>
          <w:rFonts w:ascii="Times New Roman" w:hAnsi="Times New Roman"/>
        </w:rPr>
        <w:t>October</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E43D3D">
        <w:rPr>
          <w:rFonts w:ascii="Times New Roman" w:hAnsi="Times New Roman"/>
        </w:rPr>
        <w:t>Wade</w:t>
      </w:r>
      <w:r w:rsidR="00DE4931">
        <w:rPr>
          <w:rFonts w:ascii="Times New Roman" w:hAnsi="Times New Roman"/>
        </w:rPr>
        <w:t xml:space="preserve"> </w:t>
      </w:r>
      <w:r w:rsidR="000148B0" w:rsidRPr="00B13E4C">
        <w:rPr>
          <w:rFonts w:ascii="Times New Roman" w:hAnsi="Times New Roman"/>
          <w:bCs/>
        </w:rPr>
        <w:t xml:space="preserve">moved to approve the </w:t>
      </w:r>
      <w:r w:rsidR="00106E42">
        <w:rPr>
          <w:rFonts w:ascii="Times New Roman" w:hAnsi="Times New Roman"/>
          <w:bCs/>
        </w:rPr>
        <w:t>October</w:t>
      </w:r>
      <w:r>
        <w:rPr>
          <w:rFonts w:ascii="Times New Roman" w:hAnsi="Times New Roman"/>
          <w:bCs/>
        </w:rPr>
        <w:t xml:space="preserve"> Minutes. </w:t>
      </w:r>
      <w:r w:rsidR="00E43D3D">
        <w:rPr>
          <w:rFonts w:ascii="Times New Roman" w:hAnsi="Times New Roman"/>
          <w:bCs/>
        </w:rPr>
        <w:t>Solik</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1AFE9859" w14:textId="7AA3B67E" w:rsidR="008C39A9" w:rsidRPr="00106E42"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759CE958" w14:textId="5031C815" w:rsidR="00106E42" w:rsidRPr="00106E42" w:rsidRDefault="00106E42" w:rsidP="00106E42">
      <w:pPr>
        <w:numPr>
          <w:ilvl w:val="1"/>
          <w:numId w:val="1"/>
        </w:numPr>
        <w:rPr>
          <w:rFonts w:ascii="Times New Roman" w:hAnsi="Times New Roman"/>
        </w:rPr>
      </w:pPr>
      <w:r w:rsidRPr="00106E42">
        <w:rPr>
          <w:rFonts w:ascii="Times New Roman" w:hAnsi="Times New Roman"/>
        </w:rPr>
        <w:t>Wade announces that he and volunteers have planted and set up irrigation and protection for 5 trees near the playground for the shade tree project.</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20D59B7B"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3DBA8CF5" w14:textId="0E23BD8A" w:rsidR="00106E42" w:rsidRPr="00577C9E" w:rsidRDefault="00106E42" w:rsidP="00106E42">
      <w:pPr>
        <w:pStyle w:val="ColorfulList-Accent11"/>
        <w:numPr>
          <w:ilvl w:val="2"/>
          <w:numId w:val="1"/>
        </w:numPr>
        <w:rPr>
          <w:rFonts w:ascii="Times New Roman" w:hAnsi="Times New Roman"/>
          <w:sz w:val="22"/>
          <w:szCs w:val="22"/>
        </w:rPr>
      </w:pPr>
      <w:r>
        <w:rPr>
          <w:rFonts w:ascii="Times New Roman" w:hAnsi="Times New Roman"/>
          <w:sz w:val="22"/>
          <w:szCs w:val="22"/>
        </w:rPr>
        <w:t xml:space="preserve">Library suggests using the Sheriff’s office </w:t>
      </w:r>
      <w:r w:rsidR="00B83E7A">
        <w:rPr>
          <w:rFonts w:ascii="Times New Roman" w:hAnsi="Times New Roman"/>
          <w:sz w:val="22"/>
          <w:szCs w:val="22"/>
        </w:rPr>
        <w:t>as a space that community members</w:t>
      </w:r>
      <w:r>
        <w:rPr>
          <w:rFonts w:ascii="Times New Roman" w:hAnsi="Times New Roman"/>
          <w:sz w:val="22"/>
          <w:szCs w:val="22"/>
        </w:rPr>
        <w:t xml:space="preserve"> can rent</w:t>
      </w:r>
      <w:r w:rsidR="00B83E7A">
        <w:rPr>
          <w:rFonts w:ascii="Times New Roman" w:hAnsi="Times New Roman"/>
          <w:sz w:val="22"/>
          <w:szCs w:val="22"/>
        </w:rPr>
        <w:t xml:space="preserve"> by the hour</w:t>
      </w:r>
      <w:r>
        <w:rPr>
          <w:rFonts w:ascii="Times New Roman" w:hAnsi="Times New Roman"/>
          <w:sz w:val="22"/>
          <w:szCs w:val="22"/>
        </w:rPr>
        <w:t xml:space="preserve"> for private</w:t>
      </w:r>
      <w:r w:rsidR="00B83E7A">
        <w:rPr>
          <w:rFonts w:ascii="Times New Roman" w:hAnsi="Times New Roman"/>
          <w:sz w:val="22"/>
          <w:szCs w:val="22"/>
        </w:rPr>
        <w:t xml:space="preserve"> online meetings, to create income stream for the park.  Logistics need to be worked out and this idea will be revisited.</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2007CE5D" w14:textId="57435E13" w:rsidR="00763D15" w:rsidRDefault="00E73B08" w:rsidP="00B83E7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E7CD25F" w14:textId="3971580F" w:rsidR="00B83E7A" w:rsidRPr="00B83E7A" w:rsidRDefault="00B83E7A" w:rsidP="00B83E7A">
      <w:pPr>
        <w:pStyle w:val="ColorfulList-Accent11"/>
        <w:numPr>
          <w:ilvl w:val="3"/>
          <w:numId w:val="1"/>
        </w:numPr>
        <w:rPr>
          <w:rFonts w:ascii="Times New Roman" w:hAnsi="Times New Roman"/>
          <w:sz w:val="22"/>
          <w:szCs w:val="22"/>
        </w:rPr>
      </w:pPr>
      <w:r>
        <w:rPr>
          <w:rFonts w:ascii="Times New Roman" w:hAnsi="Times New Roman"/>
          <w:b/>
          <w:bCs/>
          <w:sz w:val="22"/>
          <w:szCs w:val="22"/>
        </w:rPr>
        <w:t>Travers reports that PG&amp;E has dug up the park’s old phone lines</w:t>
      </w:r>
      <w:r w:rsidRPr="00B83E7A">
        <w:rPr>
          <w:rFonts w:ascii="Times New Roman" w:hAnsi="Times New Roman"/>
          <w:sz w:val="22"/>
          <w:szCs w:val="22"/>
        </w:rPr>
        <w:t>.</w:t>
      </w:r>
      <w:r>
        <w:rPr>
          <w:rFonts w:ascii="Times New Roman" w:hAnsi="Times New Roman"/>
          <w:sz w:val="22"/>
          <w:szCs w:val="22"/>
        </w:rPr>
        <w:t xml:space="preserve"> Absolute Communication Systems presented a bid for repair (see attached).  Since the park hasn’t utilized these lines in a long time, its an unnecessary repair and the park won’t move forward with that bid.</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659FA879" w:rsidR="00121EEB" w:rsidRPr="00E126A7" w:rsidRDefault="00577C9E" w:rsidP="00BC78A1">
      <w:pPr>
        <w:pStyle w:val="ColorfulList-Accent11"/>
        <w:numPr>
          <w:ilvl w:val="3"/>
          <w:numId w:val="1"/>
        </w:numPr>
        <w:rPr>
          <w:rFonts w:ascii="Times New Roman" w:hAnsi="Times New Roman"/>
          <w:sz w:val="22"/>
          <w:szCs w:val="22"/>
        </w:rPr>
      </w:pPr>
      <w:r>
        <w:rPr>
          <w:rFonts w:ascii="Times New Roman" w:hAnsi="Times New Roman"/>
          <w:bCs/>
          <w:sz w:val="22"/>
          <w:szCs w:val="22"/>
        </w:rPr>
        <w:t xml:space="preserve">Solik </w:t>
      </w:r>
      <w:r w:rsidR="00E43D3D">
        <w:rPr>
          <w:rFonts w:ascii="Times New Roman" w:hAnsi="Times New Roman"/>
          <w:bCs/>
          <w:sz w:val="22"/>
          <w:szCs w:val="22"/>
        </w:rPr>
        <w:t xml:space="preserve">reports </w:t>
      </w:r>
      <w:r w:rsidR="00B83E7A">
        <w:rPr>
          <w:rFonts w:ascii="Times New Roman" w:hAnsi="Times New Roman"/>
          <w:bCs/>
          <w:sz w:val="22"/>
          <w:szCs w:val="22"/>
        </w:rPr>
        <w:t>that she’s working on the 2021 Audit.  Travers is in support, Christina is forwarding him communications with auditors.</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64BB4E32" w14:textId="5A737369" w:rsidR="00030546" w:rsidRDefault="00B45C7E" w:rsidP="00763D1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6737D7">
        <w:rPr>
          <w:rFonts w:ascii="Times New Roman" w:hAnsi="Times New Roman"/>
          <w:sz w:val="22"/>
          <w:szCs w:val="22"/>
        </w:rPr>
        <w:t>.  Solik</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6737D7">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672CC8A" w14:textId="52DBEDE2" w:rsidR="00900689" w:rsidRDefault="006737D7" w:rsidP="00021829">
      <w:pPr>
        <w:pStyle w:val="ColorfulList-Accent11"/>
        <w:ind w:left="1560" w:firstLine="720"/>
        <w:rPr>
          <w:rFonts w:ascii="Times New Roman" w:hAnsi="Times New Roman"/>
          <w:iCs/>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021829">
        <w:rPr>
          <w:rFonts w:ascii="Times New Roman" w:hAnsi="Times New Roman"/>
          <w:sz w:val="22"/>
          <w:szCs w:val="22"/>
        </w:rPr>
        <w:t xml:space="preserve"> KidzKount and Library</w:t>
      </w:r>
    </w:p>
    <w:p w14:paraId="7C8C71A8" w14:textId="2C9E6A77" w:rsidR="00030546" w:rsidRPr="00021829"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00763D15" w:rsidRPr="00763D15">
        <w:rPr>
          <w:rFonts w:ascii="Times New Roman" w:hAnsi="Times New Roman"/>
          <w:iCs/>
          <w:sz w:val="22"/>
          <w:szCs w:val="22"/>
        </w:rPr>
        <w:t>Nothing new to report</w:t>
      </w:r>
    </w:p>
    <w:p w14:paraId="43FFF99F" w14:textId="77777777" w:rsidR="00021829" w:rsidRDefault="00021829" w:rsidP="00030546">
      <w:pPr>
        <w:pStyle w:val="ColorfulList-Accent11"/>
        <w:numPr>
          <w:ilvl w:val="2"/>
          <w:numId w:val="1"/>
        </w:numPr>
        <w:rPr>
          <w:rFonts w:ascii="Times New Roman" w:hAnsi="Times New Roman"/>
          <w:b/>
          <w:iCs/>
          <w:sz w:val="22"/>
          <w:szCs w:val="22"/>
        </w:rPr>
      </w:pPr>
      <w:r>
        <w:rPr>
          <w:rFonts w:ascii="Times New Roman" w:hAnsi="Times New Roman"/>
          <w:b/>
          <w:iCs/>
          <w:sz w:val="22"/>
          <w:szCs w:val="22"/>
        </w:rPr>
        <w:t xml:space="preserve">Special Projects Report- </w:t>
      </w:r>
    </w:p>
    <w:p w14:paraId="0C276946" w14:textId="62A442E9" w:rsidR="00021829" w:rsidRDefault="00021829" w:rsidP="00021829">
      <w:pPr>
        <w:pStyle w:val="ColorfulList-Accent11"/>
        <w:numPr>
          <w:ilvl w:val="3"/>
          <w:numId w:val="1"/>
        </w:numPr>
        <w:rPr>
          <w:rFonts w:ascii="Times New Roman" w:hAnsi="Times New Roman"/>
          <w:b/>
          <w:iCs/>
          <w:sz w:val="22"/>
          <w:szCs w:val="22"/>
        </w:rPr>
      </w:pPr>
      <w:r>
        <w:rPr>
          <w:rFonts w:ascii="Times New Roman" w:hAnsi="Times New Roman"/>
          <w:b/>
          <w:iCs/>
          <w:sz w:val="22"/>
          <w:szCs w:val="22"/>
        </w:rPr>
        <w:t>Solar; Library needs a new roof first.</w:t>
      </w:r>
    </w:p>
    <w:p w14:paraId="546723E2" w14:textId="44A14D58" w:rsidR="00021829" w:rsidRPr="00030546" w:rsidRDefault="00021829" w:rsidP="00021829">
      <w:pPr>
        <w:pStyle w:val="ColorfulList-Accent11"/>
        <w:numPr>
          <w:ilvl w:val="3"/>
          <w:numId w:val="1"/>
        </w:numPr>
        <w:rPr>
          <w:rFonts w:ascii="Times New Roman" w:hAnsi="Times New Roman"/>
          <w:b/>
          <w:iCs/>
          <w:sz w:val="22"/>
          <w:szCs w:val="22"/>
        </w:rPr>
      </w:pPr>
      <w:r>
        <w:rPr>
          <w:rFonts w:ascii="Times New Roman" w:hAnsi="Times New Roman"/>
          <w:b/>
          <w:iCs/>
          <w:sz w:val="22"/>
          <w:szCs w:val="22"/>
        </w:rPr>
        <w:t>Starting a Roof Fund for the Library building.</w:t>
      </w:r>
    </w:p>
    <w:p w14:paraId="7D573FE0" w14:textId="31B325C2" w:rsidR="00FE2CD7" w:rsidRPr="00021829" w:rsidRDefault="00FE2CD7" w:rsidP="00021829">
      <w:pPr>
        <w:rPr>
          <w:rFonts w:ascii="Times New Roman" w:hAnsi="Times New Roman"/>
          <w:b/>
          <w:bCs/>
          <w:sz w:val="22"/>
          <w:szCs w:val="22"/>
        </w:rPr>
      </w:pPr>
    </w:p>
    <w:p w14:paraId="72ABEDF9" w14:textId="748F50CD" w:rsidR="00447C9D" w:rsidRPr="00447C9D" w:rsidRDefault="00447C9D" w:rsidP="00FE2CD7">
      <w:pPr>
        <w:pStyle w:val="ColorfulList-Accent11"/>
        <w:ind w:left="0"/>
        <w:rPr>
          <w:rFonts w:ascii="Times New Roman" w:hAnsi="Times New Roman"/>
          <w:sz w:val="22"/>
          <w:szCs w:val="22"/>
        </w:rPr>
      </w:pPr>
    </w:p>
    <w:p w14:paraId="3978E04C" w14:textId="7D1070CB" w:rsidR="00206609" w:rsidRPr="00021829" w:rsidRDefault="000B02E8" w:rsidP="00021829">
      <w:pPr>
        <w:pStyle w:val="ColorfulList-Accent11"/>
        <w:numPr>
          <w:ilvl w:val="0"/>
          <w:numId w:val="1"/>
        </w:numPr>
        <w:rPr>
          <w:rFonts w:ascii="Times New Roman" w:hAnsi="Times New Roman"/>
          <w:b/>
        </w:rPr>
      </w:pPr>
      <w:r>
        <w:rPr>
          <w:rFonts w:ascii="Times New Roman" w:hAnsi="Times New Roman"/>
          <w:b/>
        </w:rPr>
        <w:lastRenderedPageBreak/>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r w:rsidR="00021829">
        <w:rPr>
          <w:rFonts w:ascii="Times New Roman" w:hAnsi="Times New Roman"/>
          <w:b/>
        </w:rPr>
        <w:t>-</w:t>
      </w:r>
      <w:r w:rsidR="00021829" w:rsidRPr="00021829">
        <w:rPr>
          <w:rFonts w:ascii="Times New Roman" w:hAnsi="Times New Roman"/>
          <w:b/>
        </w:rPr>
        <w:t xml:space="preserve"> </w:t>
      </w:r>
      <w:r w:rsidR="00021829" w:rsidRPr="00021829">
        <w:rPr>
          <w:rFonts w:ascii="Times New Roman" w:hAnsi="Times New Roman"/>
        </w:rPr>
        <w:t>No New Business</w:t>
      </w:r>
    </w:p>
    <w:p w14:paraId="7AC412E1" w14:textId="4F153ABF" w:rsidR="00021829" w:rsidRDefault="00021829" w:rsidP="00021829">
      <w:pPr>
        <w:pStyle w:val="ColorfulList-Accent11"/>
        <w:rPr>
          <w:rFonts w:ascii="Times New Roman" w:hAnsi="Times New Roman"/>
          <w:b/>
        </w:rPr>
      </w:pPr>
    </w:p>
    <w:p w14:paraId="7C7B98B6" w14:textId="77777777" w:rsidR="00021829" w:rsidRPr="00021829" w:rsidRDefault="00021829" w:rsidP="00021829">
      <w:pPr>
        <w:pStyle w:val="ColorfulList-Accent11"/>
        <w:rPr>
          <w:rFonts w:ascii="Times New Roman" w:hAnsi="Times New Roman"/>
          <w:b/>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057E132E" w14:textId="11A4BF79" w:rsidR="001974C8" w:rsidRPr="001974C8" w:rsidRDefault="003A494C" w:rsidP="001974C8">
      <w:pPr>
        <w:pStyle w:val="ColorfulList-Accent11"/>
        <w:numPr>
          <w:ilvl w:val="1"/>
          <w:numId w:val="1"/>
        </w:numPr>
        <w:rPr>
          <w:rFonts w:ascii="Times New Roman" w:hAnsi="Times New Roman"/>
          <w:sz w:val="22"/>
          <w:szCs w:val="22"/>
        </w:rPr>
      </w:pPr>
      <w:r w:rsidRPr="001974C8">
        <w:rPr>
          <w:rFonts w:ascii="Times New Roman" w:hAnsi="Times New Roman"/>
          <w:b/>
        </w:rPr>
        <w:t xml:space="preserve"> </w:t>
      </w:r>
      <w:r w:rsidR="001974C8" w:rsidRPr="001974C8">
        <w:rPr>
          <w:rFonts w:ascii="Times New Roman" w:hAnsi="Times New Roman"/>
          <w:b/>
          <w:sz w:val="22"/>
          <w:szCs w:val="22"/>
        </w:rPr>
        <w:t>Library Lease Renewal</w:t>
      </w:r>
      <w:r w:rsidR="00EB776D">
        <w:rPr>
          <w:rFonts w:ascii="Times New Roman" w:hAnsi="Times New Roman"/>
          <w:b/>
          <w:sz w:val="22"/>
          <w:szCs w:val="22"/>
        </w:rPr>
        <w:t xml:space="preserve"> </w:t>
      </w:r>
      <w:r w:rsidR="00EB776D" w:rsidRPr="00EB776D">
        <w:rPr>
          <w:rFonts w:ascii="Times New Roman" w:hAnsi="Times New Roman"/>
          <w:b/>
          <w:sz w:val="22"/>
          <w:szCs w:val="22"/>
        </w:rPr>
        <w:t>(ACTION)</w:t>
      </w:r>
      <w:r w:rsidR="001974C8" w:rsidRPr="001974C8">
        <w:rPr>
          <w:rFonts w:ascii="Times New Roman" w:hAnsi="Times New Roman"/>
          <w:sz w:val="22"/>
          <w:szCs w:val="22"/>
        </w:rPr>
        <w:t xml:space="preserve"> </w:t>
      </w:r>
      <w:r w:rsidR="00021829">
        <w:rPr>
          <w:rFonts w:ascii="Times New Roman" w:hAnsi="Times New Roman"/>
          <w:sz w:val="22"/>
          <w:szCs w:val="22"/>
        </w:rPr>
        <w:t>Travers motions to keep the library lease as it is.  Wade seconds the motion.  Solik and Easter approve.  Chadima disapproves.  Motion approved.</w:t>
      </w:r>
      <w:bookmarkStart w:id="0" w:name="_GoBack"/>
      <w:bookmarkEnd w:id="0"/>
    </w:p>
    <w:p w14:paraId="11A08F00" w14:textId="1088ACB2" w:rsidR="00215B82" w:rsidRPr="00AC3878" w:rsidRDefault="00215B82" w:rsidP="001974C8">
      <w:pPr>
        <w:pStyle w:val="ColorfulList-Accent11"/>
        <w:ind w:left="1080"/>
        <w:rPr>
          <w:rFonts w:ascii="Times New Roman" w:hAnsi="Times New Roman"/>
          <w:b/>
        </w:rPr>
      </w:pPr>
    </w:p>
    <w:p w14:paraId="6EFE3712" w14:textId="4F3CBF5D"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021829">
        <w:rPr>
          <w:rFonts w:ascii="Times New Roman" w:hAnsi="Times New Roman"/>
          <w:sz w:val="22"/>
          <w:szCs w:val="22"/>
        </w:rPr>
        <w:t xml:space="preserve"> meeting is Monday, December 18</w:t>
      </w:r>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266A73E0"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21829">
        <w:rPr>
          <w:rFonts w:ascii="Times New Roman" w:hAnsi="Times New Roman"/>
        </w:rPr>
        <w:t>Meeting adjourned at 7:06</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ECCB9" w14:textId="77777777" w:rsidR="00FD457E" w:rsidRDefault="00FD457E" w:rsidP="000F6AC2">
      <w:r>
        <w:separator/>
      </w:r>
    </w:p>
  </w:endnote>
  <w:endnote w:type="continuationSeparator" w:id="0">
    <w:p w14:paraId="724ED8F9" w14:textId="77777777" w:rsidR="00FD457E" w:rsidRDefault="00FD457E"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7CFA" w14:textId="77777777" w:rsidR="00FD457E" w:rsidRDefault="00FD457E" w:rsidP="000F6AC2">
      <w:r>
        <w:separator/>
      </w:r>
    </w:p>
  </w:footnote>
  <w:footnote w:type="continuationSeparator" w:id="0">
    <w:p w14:paraId="4C1DB979" w14:textId="77777777" w:rsidR="00FD457E" w:rsidRDefault="00FD457E"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182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6E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37A4"/>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3E7A"/>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76D"/>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57E"/>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E0E0-031F-4FBF-90B1-4363335F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2023-11-27T23:01:00Z</dcterms:created>
  <dcterms:modified xsi:type="dcterms:W3CDTF">2023-11-27T23:31:00Z</dcterms:modified>
</cp:coreProperties>
</file>